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351F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29694B">
        <w:rPr>
          <w:snapToGrid/>
          <w:sz w:val="24"/>
          <w:szCs w:val="24"/>
        </w:rPr>
        <w:t>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DF6620">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DF6620">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DF6620">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DF6620">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DF6620">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DF6620">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DF6620">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DF6620">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DF6620">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DF6620">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9F3526">
        <w:rPr>
          <w:color w:val="000000"/>
          <w:sz w:val="24"/>
          <w:szCs w:val="24"/>
        </w:rPr>
        <w:t>6180347</w:t>
      </w:r>
      <w:r w:rsidR="00911473" w:rsidRPr="00911473">
        <w:rPr>
          <w:color w:val="000000"/>
          <w:sz w:val="24"/>
          <w:szCs w:val="24"/>
        </w:rPr>
        <w:t xml:space="preserve"> </w:t>
      </w:r>
      <w:r w:rsidR="00911473">
        <w:rPr>
          <w:color w:val="000000"/>
          <w:sz w:val="24"/>
          <w:szCs w:val="24"/>
        </w:rPr>
        <w:t>–</w:t>
      </w:r>
      <w:r w:rsidR="00911473" w:rsidRPr="00911473">
        <w:rPr>
          <w:color w:val="000000"/>
          <w:sz w:val="24"/>
          <w:szCs w:val="24"/>
        </w:rPr>
        <w:t xml:space="preserve"> 1 </w:t>
      </w:r>
      <w:r w:rsidR="008A2685" w:rsidRPr="0044096E">
        <w:rPr>
          <w:sz w:val="24"/>
          <w:szCs w:val="24"/>
        </w:rPr>
        <w:t xml:space="preserve">от </w:t>
      </w:r>
      <w:r w:rsidR="00911473" w:rsidRPr="00911473">
        <w:rPr>
          <w:sz w:val="24"/>
          <w:szCs w:val="24"/>
        </w:rPr>
        <w:t>07</w:t>
      </w:r>
      <w:r w:rsidR="008A2685" w:rsidRPr="001F72B2">
        <w:rPr>
          <w:sz w:val="24"/>
          <w:szCs w:val="24"/>
        </w:rPr>
        <w:t>.</w:t>
      </w:r>
      <w:r w:rsidR="00911473" w:rsidRPr="00911473">
        <w:rPr>
          <w:sz w:val="24"/>
          <w:szCs w:val="24"/>
        </w:rPr>
        <w:t>11</w:t>
      </w:r>
      <w:r w:rsidR="00290D38" w:rsidRPr="001F72B2">
        <w:rPr>
          <w:sz w:val="24"/>
          <w:szCs w:val="24"/>
        </w:rPr>
        <w:t>.201</w:t>
      </w:r>
      <w:r w:rsidR="0029694B" w:rsidRPr="001F72B2">
        <w:rPr>
          <w:sz w:val="24"/>
          <w:szCs w:val="24"/>
        </w:rPr>
        <w:t>7</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9F3526" w:rsidP="00CA21F3">
            <w:pPr>
              <w:autoSpaceDE w:val="0"/>
              <w:autoSpaceDN w:val="0"/>
              <w:adjustRightInd w:val="0"/>
              <w:spacing w:line="276" w:lineRule="auto"/>
              <w:ind w:right="-72" w:firstLine="0"/>
              <w:jc w:val="left"/>
              <w:rPr>
                <w:bCs/>
                <w:sz w:val="24"/>
                <w:szCs w:val="24"/>
              </w:rPr>
            </w:pPr>
            <w:r>
              <w:rPr>
                <w:bCs/>
                <w:sz w:val="24"/>
                <w:szCs w:val="24"/>
              </w:rPr>
              <w:t>Электрощетки импортные</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9F3526">
              <w:rPr>
                <w:sz w:val="24"/>
                <w:szCs w:val="24"/>
                <w:lang w:eastAsia="en-US"/>
              </w:rPr>
              <w:t>Забродина Надежда Александровна</w:t>
            </w:r>
            <w:r w:rsidR="00035104">
              <w:rPr>
                <w:sz w:val="24"/>
                <w:szCs w:val="24"/>
                <w:lang w:eastAsia="en-US"/>
              </w:rPr>
              <w:t xml:space="preserve"> </w:t>
            </w:r>
            <w:r w:rsidRPr="00F3026D">
              <w:rPr>
                <w:sz w:val="24"/>
                <w:szCs w:val="24"/>
                <w:lang w:eastAsia="en-US"/>
              </w:rPr>
              <w:t xml:space="preserve">адрес электронной почты: </w:t>
            </w:r>
            <w:r w:rsidR="009F3526">
              <w:rPr>
                <w:color w:val="365F91" w:themeColor="accent1" w:themeShade="BF"/>
                <w:sz w:val="22"/>
                <w:szCs w:val="22"/>
                <w:lang w:val="en-US"/>
              </w:rPr>
              <w:t>Zabrodina</w:t>
            </w:r>
            <w:r w:rsidR="009F3526" w:rsidRPr="009F3526">
              <w:rPr>
                <w:color w:val="365F91" w:themeColor="accent1" w:themeShade="BF"/>
                <w:sz w:val="22"/>
                <w:szCs w:val="22"/>
              </w:rPr>
              <w:t>_</w:t>
            </w:r>
            <w:r w:rsidR="009F3526">
              <w:rPr>
                <w:color w:val="365F91" w:themeColor="accent1" w:themeShade="BF"/>
                <w:sz w:val="22"/>
                <w:szCs w:val="22"/>
                <w:lang w:val="en-US"/>
              </w:rPr>
              <w:t>N</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9F3526">
              <w:rPr>
                <w:sz w:val="24"/>
                <w:szCs w:val="24"/>
                <w:lang w:eastAsia="en-US"/>
              </w:rPr>
              <w:t>338</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91147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557923">
              <w:rPr>
                <w:sz w:val="24"/>
                <w:szCs w:val="24"/>
                <w:lang w:val="en-US" w:eastAsia="en-US"/>
              </w:rPr>
              <w:t>0</w:t>
            </w:r>
            <w:r w:rsidR="00911473">
              <w:rPr>
                <w:sz w:val="24"/>
                <w:szCs w:val="24"/>
                <w:lang w:val="en-US" w:eastAsia="en-US"/>
              </w:rPr>
              <w:t>7</w:t>
            </w:r>
            <w:r w:rsidRPr="001F72B2">
              <w:rPr>
                <w:sz w:val="24"/>
                <w:szCs w:val="24"/>
                <w:lang w:eastAsia="en-US"/>
              </w:rPr>
              <w:t>.</w:t>
            </w:r>
            <w:r w:rsidR="00911473">
              <w:rPr>
                <w:sz w:val="24"/>
                <w:szCs w:val="24"/>
                <w:lang w:val="en-US" w:eastAsia="en-US"/>
              </w:rPr>
              <w:t>11</w:t>
            </w:r>
            <w:r w:rsidRPr="001F72B2">
              <w:rPr>
                <w:sz w:val="24"/>
                <w:szCs w:val="24"/>
                <w:lang w:eastAsia="en-US"/>
              </w:rPr>
              <w:t>.20</w:t>
            </w:r>
            <w:r w:rsidR="00290D38" w:rsidRPr="001F72B2">
              <w:rPr>
                <w:sz w:val="24"/>
                <w:szCs w:val="24"/>
                <w:lang w:eastAsia="en-US"/>
              </w:rPr>
              <w:t>1</w:t>
            </w:r>
            <w:r w:rsidR="00E44640" w:rsidRPr="001F72B2">
              <w:rPr>
                <w:sz w:val="24"/>
                <w:szCs w:val="24"/>
                <w:lang w:eastAsia="en-US"/>
              </w:rPr>
              <w:t>7</w:t>
            </w:r>
            <w:r w:rsidR="00D92B0A" w:rsidRPr="001F72B2">
              <w:rPr>
                <w:sz w:val="24"/>
                <w:szCs w:val="24"/>
                <w:lang w:eastAsia="en-US"/>
              </w:rPr>
              <w:t xml:space="preserve"> </w:t>
            </w:r>
            <w:r w:rsidRPr="001F72B2">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9F3526">
              <w:rPr>
                <w:sz w:val="24"/>
                <w:szCs w:val="24"/>
                <w:lang w:eastAsia="en-US"/>
              </w:rPr>
              <w:t>17</w:t>
            </w:r>
            <w:r w:rsidRPr="009305F6">
              <w:rPr>
                <w:sz w:val="24"/>
                <w:szCs w:val="24"/>
                <w:lang w:eastAsia="en-US"/>
              </w:rPr>
              <w:t>.</w:t>
            </w:r>
            <w:r w:rsidR="00E56328" w:rsidRPr="00911473">
              <w:rPr>
                <w:sz w:val="24"/>
                <w:szCs w:val="24"/>
                <w:lang w:eastAsia="en-US"/>
              </w:rPr>
              <w:t>1</w:t>
            </w:r>
            <w:r w:rsidR="00911473" w:rsidRPr="00911473">
              <w:rPr>
                <w:sz w:val="24"/>
                <w:szCs w:val="24"/>
                <w:lang w:eastAsia="en-US"/>
              </w:rPr>
              <w:t>1</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0553BE">
              <w:rPr>
                <w:sz w:val="24"/>
                <w:szCs w:val="24"/>
                <w:lang w:eastAsia="en-US"/>
              </w:rPr>
              <w:t>7</w:t>
            </w:r>
            <w:r w:rsidR="000D23C6" w:rsidRPr="0044096E">
              <w:rPr>
                <w:sz w:val="24"/>
                <w:szCs w:val="24"/>
                <w:lang w:eastAsia="en-US"/>
              </w:rPr>
              <w:t xml:space="preserve"> </w:t>
            </w:r>
            <w:r w:rsidRPr="0044096E">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9F3526">
              <w:rPr>
                <w:color w:val="365F91" w:themeColor="accent1" w:themeShade="BF"/>
                <w:sz w:val="22"/>
                <w:szCs w:val="22"/>
                <w:lang w:val="en-US"/>
              </w:rPr>
              <w:t>Zabrodina</w:t>
            </w:r>
            <w:r w:rsidR="009F3526" w:rsidRPr="009F3526">
              <w:rPr>
                <w:color w:val="365F91" w:themeColor="accent1" w:themeShade="BF"/>
                <w:sz w:val="22"/>
                <w:szCs w:val="22"/>
              </w:rPr>
              <w:t>_</w:t>
            </w:r>
            <w:r w:rsidR="009F3526">
              <w:rPr>
                <w:color w:val="365F91" w:themeColor="accent1" w:themeShade="BF"/>
                <w:sz w:val="22"/>
                <w:szCs w:val="22"/>
                <w:lang w:val="en-US"/>
              </w:rPr>
              <w:t>N</w:t>
            </w:r>
            <w:r w:rsidR="009F3526" w:rsidRPr="00035104">
              <w:rPr>
                <w:color w:val="365F91" w:themeColor="accent1" w:themeShade="BF"/>
                <w:sz w:val="22"/>
                <w:szCs w:val="22"/>
              </w:rPr>
              <w:t>@</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9F3526" w:rsidP="00911473">
            <w:pPr>
              <w:tabs>
                <w:tab w:val="left" w:pos="0"/>
                <w:tab w:val="left" w:pos="5657"/>
              </w:tabs>
              <w:spacing w:line="276" w:lineRule="auto"/>
              <w:ind w:right="153" w:firstLine="0"/>
              <w:jc w:val="left"/>
              <w:rPr>
                <w:i/>
                <w:sz w:val="24"/>
                <w:szCs w:val="24"/>
              </w:rPr>
            </w:pPr>
            <w:r>
              <w:rPr>
                <w:sz w:val="24"/>
                <w:szCs w:val="24"/>
                <w:lang w:eastAsia="en-US"/>
              </w:rPr>
              <w:t>До 31.</w:t>
            </w:r>
            <w:r>
              <w:rPr>
                <w:sz w:val="24"/>
                <w:szCs w:val="24"/>
                <w:lang w:val="en-US" w:eastAsia="en-US"/>
              </w:rPr>
              <w:t>12</w:t>
            </w:r>
            <w:r>
              <w:rPr>
                <w:sz w:val="24"/>
                <w:szCs w:val="24"/>
                <w:lang w:eastAsia="en-US"/>
              </w:rPr>
              <w:t>.2017</w:t>
            </w:r>
            <w:bookmarkStart w:id="2" w:name="_GoBack"/>
            <w:bookmarkEnd w:id="2"/>
            <w:r w:rsidR="003A4EA8">
              <w:rPr>
                <w:sz w:val="24"/>
                <w:szCs w:val="24"/>
                <w:lang w:eastAsia="en-US"/>
              </w:rPr>
              <w:t xml:space="preserve">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620" w:rsidRDefault="00DF6620">
      <w:r>
        <w:separator/>
      </w:r>
    </w:p>
  </w:endnote>
  <w:endnote w:type="continuationSeparator" w:id="0">
    <w:p w:rsidR="00DF6620" w:rsidRDefault="00DF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9F3526">
          <w:rPr>
            <w:noProof/>
          </w:rPr>
          <w:t>25</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620" w:rsidRDefault="00DF6620">
      <w:r>
        <w:separator/>
      </w:r>
    </w:p>
  </w:footnote>
  <w:footnote w:type="continuationSeparator" w:id="0">
    <w:p w:rsidR="00DF6620" w:rsidRDefault="00DF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4DB8"/>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473"/>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3526"/>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66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89B68-2FB7-4AB3-81CD-C444B297A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1</Pages>
  <Words>4641</Words>
  <Characters>26456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Забродина Надежда Александровна</cp:lastModifiedBy>
  <cp:revision>542</cp:revision>
  <cp:lastPrinted>2015-09-16T10:58:00Z</cp:lastPrinted>
  <dcterms:created xsi:type="dcterms:W3CDTF">2015-08-20T06:40:00Z</dcterms:created>
  <dcterms:modified xsi:type="dcterms:W3CDTF">2017-11-06T09:11:00Z</dcterms:modified>
</cp:coreProperties>
</file>